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DD" w:rsidRPr="005147A0" w:rsidRDefault="005147A0" w:rsidP="005147A0">
      <w:pPr>
        <w:rPr>
          <w:rFonts w:ascii="Vrinda" w:hAnsi="Vrinda" w:cs="Vrinda"/>
          <w:sz w:val="96"/>
          <w:szCs w:val="96"/>
        </w:rPr>
      </w:pPr>
      <w:r w:rsidRPr="005147A0">
        <w:rPr>
          <w:rFonts w:ascii="Vrinda" w:hAnsi="Vrinda" w:cs="Vrinda"/>
          <w:sz w:val="96"/>
          <w:szCs w:val="96"/>
        </w:rPr>
        <w:t xml:space="preserve">উপজেলা অফিস সমুহ </w:t>
      </w:r>
      <w:r w:rsidR="00506CAE">
        <w:rPr>
          <w:rFonts w:ascii="Vrinda" w:hAnsi="Vrinda" w:cs="Vrinda"/>
          <w:sz w:val="96"/>
          <w:szCs w:val="96"/>
        </w:rPr>
        <w:t>সরাস</w:t>
      </w:r>
      <w:r w:rsidRPr="005147A0">
        <w:rPr>
          <w:rFonts w:ascii="Vrinda" w:hAnsi="Vrinda" w:cs="Vrinda"/>
          <w:sz w:val="96"/>
          <w:szCs w:val="96"/>
        </w:rPr>
        <w:t xml:space="preserve">রি ডিভিশনাল কন্ট্রোলার অব একাউন্টস খুলনা বিভাগ খুলনা </w:t>
      </w:r>
      <w:r w:rsidR="00506CAE">
        <w:rPr>
          <w:rFonts w:ascii="Vrinda" w:hAnsi="Vrinda" w:cs="Vrinda"/>
          <w:sz w:val="96"/>
          <w:szCs w:val="96"/>
        </w:rPr>
        <w:t>কত</w:t>
      </w:r>
      <w:r w:rsidRPr="005147A0">
        <w:rPr>
          <w:rFonts w:ascii="Vrinda" w:hAnsi="Vrinda" w:cs="Vrinda"/>
          <w:sz w:val="96"/>
          <w:szCs w:val="96"/>
        </w:rPr>
        <w:t>ক নিয়ন্ত্রিত হয়।</w:t>
      </w:r>
    </w:p>
    <w:sectPr w:rsidR="00764FDD" w:rsidRPr="005147A0" w:rsidSect="0051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compat>
    <w:useFELayout/>
  </w:compat>
  <w:rsids>
    <w:rsidRoot w:val="00A170F1"/>
    <w:rsid w:val="00506CAE"/>
    <w:rsid w:val="005147A0"/>
    <w:rsid w:val="00764FDD"/>
    <w:rsid w:val="00A170F1"/>
    <w:rsid w:val="00C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2018-04-24T05:22:00Z</dcterms:created>
  <dcterms:modified xsi:type="dcterms:W3CDTF">2018-04-24T05:31:00Z</dcterms:modified>
</cp:coreProperties>
</file>